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E336" w14:textId="7A586F48" w:rsidR="006004A7" w:rsidRPr="00E95477" w:rsidRDefault="0020549E" w:rsidP="006004A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95477">
        <w:rPr>
          <w:rFonts w:ascii="Arial" w:hAnsi="Arial" w:cs="Arial"/>
          <w:b/>
          <w:bCs/>
          <w:sz w:val="28"/>
          <w:szCs w:val="28"/>
        </w:rPr>
        <w:t>Book</w:t>
      </w:r>
      <w:r w:rsidR="00294D80" w:rsidRPr="00E95477">
        <w:rPr>
          <w:rFonts w:ascii="Arial" w:hAnsi="Arial" w:cs="Arial"/>
          <w:b/>
          <w:bCs/>
          <w:sz w:val="28"/>
          <w:szCs w:val="28"/>
        </w:rPr>
        <w:t>s</w:t>
      </w:r>
      <w:r w:rsidRPr="00E95477">
        <w:rPr>
          <w:rFonts w:ascii="Arial" w:hAnsi="Arial" w:cs="Arial"/>
          <w:b/>
          <w:bCs/>
          <w:sz w:val="28"/>
          <w:szCs w:val="28"/>
        </w:rPr>
        <w:t>tart Toddler</w:t>
      </w:r>
      <w:r w:rsidR="006530F0" w:rsidRPr="00E95477">
        <w:rPr>
          <w:rFonts w:ascii="Arial" w:hAnsi="Arial" w:cs="Arial"/>
          <w:b/>
          <w:bCs/>
          <w:sz w:val="28"/>
          <w:szCs w:val="28"/>
        </w:rPr>
        <w:t xml:space="preserve"> and Pre-schooler</w:t>
      </w:r>
    </w:p>
    <w:p w14:paraId="1292A65B" w14:textId="15A419AF" w:rsidR="00926CCA" w:rsidRPr="00E95477" w:rsidRDefault="0020549E" w:rsidP="006004A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95477">
        <w:rPr>
          <w:rFonts w:ascii="Arial" w:hAnsi="Arial" w:cs="Arial"/>
          <w:b/>
          <w:bCs/>
          <w:sz w:val="28"/>
          <w:szCs w:val="28"/>
        </w:rPr>
        <w:t>Permissions</w:t>
      </w:r>
    </w:p>
    <w:p w14:paraId="537A0845" w14:textId="77777777" w:rsidR="006004A7" w:rsidRPr="006004A7" w:rsidRDefault="006004A7" w:rsidP="006004A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507CF" w14:textId="6017EEF3" w:rsidR="00045381" w:rsidRPr="00045381" w:rsidRDefault="0020549E" w:rsidP="00045381">
      <w:pPr>
        <w:rPr>
          <w:rFonts w:ascii="Arial" w:hAnsi="Arial" w:cs="Arial"/>
          <w:sz w:val="24"/>
          <w:szCs w:val="24"/>
        </w:rPr>
      </w:pPr>
      <w:r w:rsidRPr="006004A7">
        <w:rPr>
          <w:rFonts w:ascii="Arial" w:hAnsi="Arial" w:cs="Arial"/>
          <w:sz w:val="24"/>
          <w:szCs w:val="24"/>
        </w:rPr>
        <w:t>Permissions have been granted for the following usage</w:t>
      </w:r>
      <w:r w:rsidR="006004A7">
        <w:rPr>
          <w:rFonts w:ascii="Arial" w:hAnsi="Arial" w:cs="Arial"/>
          <w:sz w:val="24"/>
          <w:szCs w:val="24"/>
        </w:rPr>
        <w:t xml:space="preserve"> by local authorities</w:t>
      </w:r>
      <w:r w:rsidRPr="006004A7">
        <w:rPr>
          <w:rFonts w:ascii="Arial" w:hAnsi="Arial" w:cs="Arial"/>
          <w:sz w:val="24"/>
          <w:szCs w:val="24"/>
        </w:rPr>
        <w:t>:</w:t>
      </w:r>
    </w:p>
    <w:p w14:paraId="2E5985EA" w14:textId="7F6E5C92" w:rsidR="00045381" w:rsidRPr="00045381" w:rsidRDefault="00045381" w:rsidP="0004538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381">
        <w:rPr>
          <w:rFonts w:ascii="Arial" w:hAnsi="Arial" w:cs="Arial"/>
          <w:b/>
          <w:bCs/>
          <w:sz w:val="24"/>
          <w:szCs w:val="24"/>
        </w:rPr>
        <w:t>Live read</w:t>
      </w:r>
      <w:r w:rsidRPr="006004A7">
        <w:rPr>
          <w:rFonts w:ascii="Arial" w:hAnsi="Arial" w:cs="Arial"/>
          <w:b/>
          <w:bCs/>
          <w:sz w:val="24"/>
          <w:szCs w:val="24"/>
        </w:rPr>
        <w:t>ings</w:t>
      </w:r>
      <w:r w:rsidRPr="00045381">
        <w:rPr>
          <w:rFonts w:ascii="Arial" w:hAnsi="Arial" w:cs="Arial"/>
          <w:sz w:val="24"/>
          <w:szCs w:val="24"/>
        </w:rPr>
        <w:t xml:space="preserve"> of </w:t>
      </w:r>
      <w:r w:rsidR="006004A7">
        <w:rPr>
          <w:rFonts w:ascii="Arial" w:hAnsi="Arial" w:cs="Arial"/>
          <w:sz w:val="24"/>
          <w:szCs w:val="24"/>
        </w:rPr>
        <w:t>selected books</w:t>
      </w:r>
      <w:r w:rsidRPr="006004A7">
        <w:rPr>
          <w:rFonts w:ascii="Arial" w:hAnsi="Arial" w:cs="Arial"/>
          <w:sz w:val="24"/>
          <w:szCs w:val="24"/>
        </w:rPr>
        <w:t xml:space="preserve"> by practitioners</w:t>
      </w:r>
      <w:r w:rsidRPr="00045381">
        <w:rPr>
          <w:rFonts w:ascii="Arial" w:hAnsi="Arial" w:cs="Arial"/>
          <w:sz w:val="24"/>
          <w:szCs w:val="24"/>
        </w:rPr>
        <w:t xml:space="preserve"> (via </w:t>
      </w:r>
      <w:r w:rsidR="006004A7">
        <w:rPr>
          <w:rFonts w:ascii="Arial" w:hAnsi="Arial" w:cs="Arial"/>
          <w:sz w:val="24"/>
          <w:szCs w:val="24"/>
        </w:rPr>
        <w:t>social media pages such as Facebook)</w:t>
      </w:r>
    </w:p>
    <w:p w14:paraId="36316731" w14:textId="2AA1BE2A" w:rsidR="0078017F" w:rsidRPr="006004A7" w:rsidRDefault="00045381" w:rsidP="0078017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04A7">
        <w:rPr>
          <w:rFonts w:ascii="Arial" w:hAnsi="Arial" w:cs="Arial"/>
          <w:b/>
          <w:bCs/>
          <w:sz w:val="24"/>
          <w:szCs w:val="24"/>
        </w:rPr>
        <w:t>Recorded readings</w:t>
      </w:r>
      <w:r w:rsidRPr="006004A7">
        <w:rPr>
          <w:rFonts w:ascii="Arial" w:hAnsi="Arial" w:cs="Arial"/>
          <w:sz w:val="24"/>
          <w:szCs w:val="24"/>
        </w:rPr>
        <w:t xml:space="preserve"> of the book </w:t>
      </w:r>
      <w:r w:rsidR="0078017F" w:rsidRPr="006004A7">
        <w:rPr>
          <w:rFonts w:ascii="Arial" w:hAnsi="Arial" w:cs="Arial"/>
          <w:sz w:val="24"/>
          <w:szCs w:val="24"/>
        </w:rPr>
        <w:t xml:space="preserve">can be uploaded and accessed </w:t>
      </w:r>
      <w:r w:rsidRPr="006004A7">
        <w:rPr>
          <w:rFonts w:ascii="Arial" w:hAnsi="Arial" w:cs="Arial"/>
          <w:sz w:val="24"/>
          <w:szCs w:val="24"/>
        </w:rPr>
        <w:t>via</w:t>
      </w:r>
      <w:r w:rsidR="0078017F" w:rsidRPr="006004A7">
        <w:rPr>
          <w:rFonts w:ascii="Arial" w:hAnsi="Arial" w:cs="Arial"/>
          <w:sz w:val="24"/>
          <w:szCs w:val="24"/>
        </w:rPr>
        <w:t>:</w:t>
      </w:r>
    </w:p>
    <w:p w14:paraId="74280FFD" w14:textId="0EDC00E1" w:rsidR="0078017F" w:rsidRPr="006004A7" w:rsidRDefault="008B0AAC" w:rsidP="009837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BookTrust’s </w:t>
      </w:r>
      <w:r w:rsidR="00EB1BCD">
        <w:rPr>
          <w:rFonts w:ascii="Arial" w:hAnsi="Arial" w:cs="Arial"/>
          <w:sz w:val="24"/>
          <w:szCs w:val="24"/>
        </w:rPr>
        <w:t>Bookstart Storyteller</w:t>
      </w:r>
      <w:r w:rsidR="0078017F" w:rsidRPr="006004A7">
        <w:rPr>
          <w:rFonts w:ascii="Arial" w:hAnsi="Arial" w:cs="Arial"/>
          <w:sz w:val="24"/>
          <w:szCs w:val="24"/>
        </w:rPr>
        <w:t xml:space="preserve"> hub, accessible via QR code on the book packs</w:t>
      </w:r>
    </w:p>
    <w:p w14:paraId="19292319" w14:textId="5738C5ED" w:rsidR="0078017F" w:rsidRPr="006004A7" w:rsidRDefault="0078017F" w:rsidP="009837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4A7">
        <w:rPr>
          <w:rFonts w:ascii="Arial" w:hAnsi="Arial" w:cs="Arial"/>
          <w:sz w:val="24"/>
          <w:szCs w:val="24"/>
        </w:rPr>
        <w:t>Partners</w:t>
      </w:r>
      <w:r w:rsidR="00983798">
        <w:rPr>
          <w:rFonts w:ascii="Arial" w:hAnsi="Arial" w:cs="Arial"/>
          <w:sz w:val="24"/>
          <w:szCs w:val="24"/>
        </w:rPr>
        <w:t>’</w:t>
      </w:r>
      <w:r w:rsidRPr="006004A7">
        <w:rPr>
          <w:rFonts w:ascii="Arial" w:hAnsi="Arial" w:cs="Arial"/>
          <w:sz w:val="24"/>
          <w:szCs w:val="24"/>
        </w:rPr>
        <w:t xml:space="preserve"> official website pages</w:t>
      </w:r>
    </w:p>
    <w:p w14:paraId="12491586" w14:textId="12FD46AE" w:rsidR="0078017F" w:rsidRDefault="0078017F" w:rsidP="009837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04A7">
        <w:rPr>
          <w:rFonts w:ascii="Arial" w:hAnsi="Arial" w:cs="Arial"/>
          <w:sz w:val="24"/>
          <w:szCs w:val="24"/>
        </w:rPr>
        <w:t>Partners</w:t>
      </w:r>
      <w:r w:rsidR="00983798">
        <w:rPr>
          <w:rFonts w:ascii="Arial" w:hAnsi="Arial" w:cs="Arial"/>
          <w:sz w:val="24"/>
          <w:szCs w:val="24"/>
        </w:rPr>
        <w:t>’</w:t>
      </w:r>
      <w:r w:rsidRPr="006004A7">
        <w:rPr>
          <w:rFonts w:ascii="Arial" w:hAnsi="Arial" w:cs="Arial"/>
          <w:sz w:val="24"/>
          <w:szCs w:val="24"/>
        </w:rPr>
        <w:t xml:space="preserve"> </w:t>
      </w:r>
      <w:r w:rsidRPr="00294D80">
        <w:rPr>
          <w:rFonts w:ascii="Arial" w:hAnsi="Arial" w:cs="Arial"/>
          <w:b/>
          <w:bCs/>
          <w:sz w:val="24"/>
          <w:szCs w:val="24"/>
        </w:rPr>
        <w:t>closed</w:t>
      </w:r>
      <w:r w:rsidRPr="006004A7">
        <w:rPr>
          <w:rFonts w:ascii="Arial" w:hAnsi="Arial" w:cs="Arial"/>
          <w:sz w:val="24"/>
          <w:szCs w:val="24"/>
        </w:rPr>
        <w:t xml:space="preserve"> Facebook groups (not publicly accessible)</w:t>
      </w:r>
    </w:p>
    <w:p w14:paraId="198D3DD5" w14:textId="77777777" w:rsidR="002F781F" w:rsidRDefault="002F781F" w:rsidP="002F781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0E69FB" w14:textId="3A3D49FF" w:rsidR="00294D80" w:rsidRPr="006004A7" w:rsidRDefault="002F781F" w:rsidP="002F78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94D80">
        <w:rPr>
          <w:rFonts w:ascii="Arial" w:hAnsi="Arial" w:cs="Arial"/>
          <w:sz w:val="24"/>
          <w:szCs w:val="24"/>
        </w:rPr>
        <w:t xml:space="preserve">Recorded readings </w:t>
      </w:r>
      <w:r w:rsidR="00294D80" w:rsidRPr="002F781F">
        <w:rPr>
          <w:rFonts w:ascii="Arial" w:hAnsi="Arial" w:cs="Arial"/>
          <w:sz w:val="24"/>
          <w:szCs w:val="24"/>
          <w:u w:val="single"/>
        </w:rPr>
        <w:t xml:space="preserve">must not </w:t>
      </w:r>
      <w:r w:rsidR="00294D80">
        <w:rPr>
          <w:rFonts w:ascii="Arial" w:hAnsi="Arial" w:cs="Arial"/>
          <w:sz w:val="24"/>
          <w:szCs w:val="24"/>
        </w:rPr>
        <w:t xml:space="preserve">be shared in any unrestricted way on public platforms </w:t>
      </w:r>
      <w:r>
        <w:rPr>
          <w:rFonts w:ascii="Arial" w:hAnsi="Arial" w:cs="Arial"/>
          <w:sz w:val="24"/>
          <w:szCs w:val="24"/>
        </w:rPr>
        <w:t xml:space="preserve">or </w:t>
      </w:r>
      <w:r w:rsidR="002A6570">
        <w:rPr>
          <w:rFonts w:ascii="Arial" w:hAnsi="Arial" w:cs="Arial"/>
          <w:sz w:val="24"/>
          <w:szCs w:val="24"/>
        </w:rPr>
        <w:t>open/public</w:t>
      </w:r>
      <w:r>
        <w:rPr>
          <w:rFonts w:ascii="Arial" w:hAnsi="Arial" w:cs="Arial"/>
          <w:sz w:val="24"/>
          <w:szCs w:val="24"/>
        </w:rPr>
        <w:t xml:space="preserve"> social media pages</w:t>
      </w:r>
    </w:p>
    <w:p w14:paraId="0B944DB3" w14:textId="77777777" w:rsidR="0078017F" w:rsidRPr="006004A7" w:rsidRDefault="0078017F" w:rsidP="007801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78BFE81" w14:textId="6EB1D83C" w:rsidR="00983798" w:rsidRDefault="00045381" w:rsidP="009837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5381">
        <w:rPr>
          <w:rFonts w:ascii="Arial" w:hAnsi="Arial" w:cs="Arial"/>
          <w:sz w:val="24"/>
          <w:szCs w:val="24"/>
        </w:rPr>
        <w:t xml:space="preserve">Partners </w:t>
      </w:r>
      <w:r w:rsidR="0078017F" w:rsidRPr="006004A7">
        <w:rPr>
          <w:rFonts w:ascii="Arial" w:hAnsi="Arial" w:cs="Arial"/>
          <w:sz w:val="24"/>
          <w:szCs w:val="24"/>
        </w:rPr>
        <w:t>can</w:t>
      </w:r>
      <w:r w:rsidRPr="00045381">
        <w:rPr>
          <w:rFonts w:ascii="Arial" w:hAnsi="Arial" w:cs="Arial"/>
          <w:sz w:val="24"/>
          <w:szCs w:val="24"/>
        </w:rPr>
        <w:t xml:space="preserve"> photocopy single pages </w:t>
      </w:r>
      <w:r w:rsidR="0078017F" w:rsidRPr="006004A7">
        <w:rPr>
          <w:rFonts w:ascii="Arial" w:hAnsi="Arial" w:cs="Arial"/>
          <w:sz w:val="24"/>
          <w:szCs w:val="24"/>
        </w:rPr>
        <w:t xml:space="preserve">from books </w:t>
      </w:r>
      <w:r w:rsidR="009C3D3C" w:rsidRPr="006004A7">
        <w:rPr>
          <w:rFonts w:ascii="Arial" w:hAnsi="Arial" w:cs="Arial"/>
          <w:sz w:val="24"/>
          <w:szCs w:val="24"/>
        </w:rPr>
        <w:t>to</w:t>
      </w:r>
      <w:r w:rsidRPr="00045381">
        <w:rPr>
          <w:rFonts w:ascii="Arial" w:hAnsi="Arial" w:cs="Arial"/>
          <w:sz w:val="24"/>
          <w:szCs w:val="24"/>
        </w:rPr>
        <w:t xml:space="preserve"> create activities </w:t>
      </w:r>
      <w:r w:rsidR="0078017F" w:rsidRPr="006004A7">
        <w:rPr>
          <w:rFonts w:ascii="Arial" w:hAnsi="Arial" w:cs="Arial"/>
          <w:sz w:val="24"/>
          <w:szCs w:val="24"/>
        </w:rPr>
        <w:t xml:space="preserve">directly related to </w:t>
      </w:r>
      <w:r w:rsidR="002A6570">
        <w:rPr>
          <w:rFonts w:ascii="Arial" w:hAnsi="Arial" w:cs="Arial"/>
          <w:sz w:val="24"/>
          <w:szCs w:val="24"/>
        </w:rPr>
        <w:t xml:space="preserve">the </w:t>
      </w:r>
      <w:r w:rsidR="0078017F" w:rsidRPr="006004A7">
        <w:rPr>
          <w:rFonts w:ascii="Arial" w:hAnsi="Arial" w:cs="Arial"/>
          <w:sz w:val="24"/>
          <w:szCs w:val="24"/>
        </w:rPr>
        <w:t>programme</w:t>
      </w:r>
    </w:p>
    <w:p w14:paraId="2BE05D42" w14:textId="4E095E94" w:rsidR="00EB1BCD" w:rsidRPr="00191587" w:rsidRDefault="00EB1BCD" w:rsidP="00EB1BC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Permissions are valid for a </w:t>
      </w:r>
      <w:r w:rsidR="00704F91" w:rsidRPr="00294D80">
        <w:rPr>
          <w:rFonts w:ascii="Arial" w:hAnsi="Arial" w:cs="Arial"/>
          <w:b/>
          <w:bCs/>
          <w:sz w:val="24"/>
          <w:szCs w:val="24"/>
        </w:rPr>
        <w:t>two-year</w:t>
      </w:r>
      <w:r w:rsidRPr="00294D80">
        <w:rPr>
          <w:rFonts w:ascii="Arial" w:hAnsi="Arial" w:cs="Arial"/>
          <w:b/>
          <w:bCs/>
          <w:sz w:val="24"/>
          <w:szCs w:val="24"/>
        </w:rPr>
        <w:t xml:space="preserve"> period</w:t>
      </w:r>
      <w:r>
        <w:rPr>
          <w:rFonts w:ascii="Arial" w:hAnsi="Arial" w:cs="Arial"/>
          <w:sz w:val="24"/>
          <w:szCs w:val="24"/>
        </w:rPr>
        <w:t>, from June 202</w:t>
      </w:r>
      <w:r w:rsidR="00837F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to June 202</w:t>
      </w:r>
      <w:r w:rsidR="00837F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294D80">
        <w:rPr>
          <w:rFonts w:ascii="Arial" w:hAnsi="Arial" w:cs="Arial"/>
          <w:sz w:val="24"/>
          <w:szCs w:val="24"/>
        </w:rPr>
        <w:t>(</w:t>
      </w:r>
      <w:r w:rsidR="009C3C91">
        <w:rPr>
          <w:rFonts w:ascii="Arial" w:hAnsi="Arial" w:cs="Arial"/>
          <w:sz w:val="24"/>
          <w:szCs w:val="24"/>
        </w:rPr>
        <w:t>except where otherwise noted below).</w:t>
      </w:r>
    </w:p>
    <w:p w14:paraId="5A9CB3FD" w14:textId="751522B8" w:rsidR="00926CCA" w:rsidRPr="006004A7" w:rsidRDefault="0078017F">
      <w:pPr>
        <w:rPr>
          <w:rFonts w:ascii="Arial" w:hAnsi="Arial" w:cs="Arial"/>
          <w:sz w:val="24"/>
          <w:szCs w:val="24"/>
        </w:rPr>
      </w:pPr>
      <w:r w:rsidRPr="006004A7">
        <w:rPr>
          <w:rFonts w:ascii="Arial" w:hAnsi="Arial" w:cs="Arial"/>
          <w:b/>
          <w:bCs/>
          <w:sz w:val="24"/>
          <w:szCs w:val="24"/>
        </w:rPr>
        <w:t>For al</w:t>
      </w:r>
      <w:r w:rsidR="00655711" w:rsidRPr="006004A7">
        <w:rPr>
          <w:rFonts w:ascii="Arial" w:hAnsi="Arial" w:cs="Arial"/>
          <w:b/>
          <w:bCs/>
          <w:sz w:val="24"/>
          <w:szCs w:val="24"/>
        </w:rPr>
        <w:t xml:space="preserve">l </w:t>
      </w:r>
      <w:r w:rsidR="00D45A4B">
        <w:rPr>
          <w:rFonts w:ascii="Arial" w:hAnsi="Arial" w:cs="Arial"/>
          <w:b/>
          <w:bCs/>
          <w:sz w:val="24"/>
          <w:szCs w:val="24"/>
        </w:rPr>
        <w:t xml:space="preserve">the </w:t>
      </w:r>
      <w:r w:rsidR="00655711" w:rsidRPr="006004A7">
        <w:rPr>
          <w:rFonts w:ascii="Arial" w:hAnsi="Arial" w:cs="Arial"/>
          <w:b/>
          <w:bCs/>
          <w:sz w:val="24"/>
          <w:szCs w:val="24"/>
        </w:rPr>
        <w:t>above uses</w:t>
      </w:r>
      <w:r w:rsidRPr="006004A7">
        <w:rPr>
          <w:rFonts w:ascii="Arial" w:hAnsi="Arial" w:cs="Arial"/>
          <w:b/>
          <w:bCs/>
          <w:sz w:val="24"/>
          <w:szCs w:val="24"/>
        </w:rPr>
        <w:t xml:space="preserve">, partners </w:t>
      </w:r>
      <w:r w:rsidRPr="00982EA4">
        <w:rPr>
          <w:rFonts w:ascii="Arial" w:hAnsi="Arial" w:cs="Arial"/>
          <w:b/>
          <w:bCs/>
          <w:sz w:val="24"/>
          <w:szCs w:val="24"/>
          <w:u w:val="single"/>
        </w:rPr>
        <w:t>must credit</w:t>
      </w:r>
      <w:r w:rsidRPr="006004A7">
        <w:rPr>
          <w:rFonts w:ascii="Arial" w:hAnsi="Arial" w:cs="Arial"/>
          <w:b/>
          <w:bCs/>
          <w:sz w:val="24"/>
          <w:szCs w:val="24"/>
        </w:rPr>
        <w:t xml:space="preserve"> book title, author and illustrator names and publisher.</w:t>
      </w:r>
      <w:r w:rsidRPr="006004A7">
        <w:rPr>
          <w:rFonts w:ascii="Arial" w:hAnsi="Arial" w:cs="Arial"/>
          <w:sz w:val="24"/>
          <w:szCs w:val="24"/>
        </w:rPr>
        <w:t xml:space="preserve"> </w:t>
      </w:r>
      <w:r w:rsidR="00982EA4">
        <w:rPr>
          <w:rFonts w:ascii="Arial" w:hAnsi="Arial" w:cs="Arial"/>
          <w:sz w:val="24"/>
          <w:szCs w:val="24"/>
        </w:rPr>
        <w:t>This should be announced at the beginning of any reading and/</w:t>
      </w:r>
      <w:r w:rsidR="00F5645E">
        <w:rPr>
          <w:rFonts w:ascii="Arial" w:hAnsi="Arial" w:cs="Arial"/>
          <w:sz w:val="24"/>
          <w:szCs w:val="24"/>
        </w:rPr>
        <w:t>or text</w:t>
      </w:r>
      <w:r w:rsidR="00982EA4">
        <w:rPr>
          <w:rFonts w:ascii="Arial" w:hAnsi="Arial" w:cs="Arial"/>
          <w:sz w:val="24"/>
          <w:szCs w:val="24"/>
        </w:rPr>
        <w:t xml:space="preserve"> added to any digital posting</w:t>
      </w:r>
      <w:r w:rsidR="00A93F27">
        <w:rPr>
          <w:rFonts w:ascii="Arial" w:hAnsi="Arial" w:cs="Arial"/>
          <w:sz w:val="24"/>
          <w:szCs w:val="24"/>
        </w:rPr>
        <w:t xml:space="preserve"> or material</w:t>
      </w:r>
      <w:r w:rsidR="00982EA4">
        <w:rPr>
          <w:rFonts w:ascii="Arial" w:hAnsi="Arial" w:cs="Arial"/>
          <w:sz w:val="24"/>
          <w:szCs w:val="24"/>
        </w:rPr>
        <w:t xml:space="preserve">. </w:t>
      </w:r>
      <w:r w:rsidRPr="006004A7">
        <w:rPr>
          <w:rFonts w:ascii="Arial" w:hAnsi="Arial" w:cs="Arial"/>
          <w:sz w:val="24"/>
          <w:szCs w:val="24"/>
        </w:rPr>
        <w:t>Credit details for each book can be found below</w:t>
      </w:r>
      <w:r w:rsidR="00A20742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3724" w:type="dxa"/>
        <w:tblLook w:val="04A0" w:firstRow="1" w:lastRow="0" w:firstColumn="1" w:lastColumn="0" w:noHBand="0" w:noVBand="1"/>
      </w:tblPr>
      <w:tblGrid>
        <w:gridCol w:w="6516"/>
        <w:gridCol w:w="7208"/>
      </w:tblGrid>
      <w:tr w:rsidR="00926CCA" w:rsidRPr="006004A7" w14:paraId="72006DB8" w14:textId="77777777" w:rsidTr="00EB1BCD">
        <w:trPr>
          <w:trHeight w:val="406"/>
        </w:trPr>
        <w:tc>
          <w:tcPr>
            <w:tcW w:w="6516" w:type="dxa"/>
          </w:tcPr>
          <w:p w14:paraId="3CCD77FC" w14:textId="68993E69" w:rsidR="00926CCA" w:rsidRPr="00687CB8" w:rsidRDefault="00926CCA" w:rsidP="0092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Book Title</w:t>
            </w:r>
            <w:r w:rsidR="00655711" w:rsidRPr="00687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C018C4"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655711"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redit</w:t>
            </w:r>
          </w:p>
        </w:tc>
        <w:tc>
          <w:tcPr>
            <w:tcW w:w="7208" w:type="dxa"/>
          </w:tcPr>
          <w:p w14:paraId="3180CA9A" w14:textId="3CB7A8F8" w:rsidR="00926CCA" w:rsidRPr="00687CB8" w:rsidRDefault="00926CCA" w:rsidP="00926C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Specific permissions instructions</w:t>
            </w:r>
          </w:p>
        </w:tc>
      </w:tr>
      <w:tr w:rsidR="00926CCA" w:rsidRPr="006004A7" w14:paraId="09BD7D7F" w14:textId="77777777" w:rsidTr="00EB1BCD">
        <w:trPr>
          <w:trHeight w:val="1019"/>
        </w:trPr>
        <w:tc>
          <w:tcPr>
            <w:tcW w:w="6516" w:type="dxa"/>
          </w:tcPr>
          <w:p w14:paraId="0EF7F28D" w14:textId="2B5021E0" w:rsidR="00926CCA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655711"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A Finger Wiggle Book: Look at Me</w:t>
            </w:r>
          </w:p>
          <w:p w14:paraId="34B6181D" w14:textId="16DB83A2" w:rsidR="00655711" w:rsidRPr="006004A7" w:rsidRDefault="00655711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By Nick Sharratt and Sally Symes </w:t>
            </w:r>
          </w:p>
          <w:p w14:paraId="157E283A" w14:textId="3628B303" w:rsidR="00655711" w:rsidRPr="006004A7" w:rsidRDefault="00655711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Published by </w:t>
            </w:r>
            <w:r w:rsidR="00AE01B7" w:rsidRPr="006004A7">
              <w:rPr>
                <w:rFonts w:ascii="Arial" w:hAnsi="Arial" w:cs="Arial"/>
                <w:sz w:val="24"/>
                <w:szCs w:val="24"/>
              </w:rPr>
              <w:t>Walker Books</w:t>
            </w:r>
          </w:p>
        </w:tc>
        <w:tc>
          <w:tcPr>
            <w:tcW w:w="7208" w:type="dxa"/>
          </w:tcPr>
          <w:p w14:paraId="6CEBC91B" w14:textId="601FB998" w:rsidR="00926CCA" w:rsidRDefault="00294D80" w:rsidP="00982E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781F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Confirmed (</w:t>
            </w:r>
            <w:r w:rsidR="002F781F" w:rsidRPr="002F7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until </w:t>
            </w:r>
            <w:r w:rsidRPr="002F781F">
              <w:rPr>
                <w:rFonts w:ascii="Arial" w:hAnsi="Arial" w:cs="Arial"/>
                <w:color w:val="000000" w:themeColor="text1"/>
                <w:sz w:val="24"/>
                <w:szCs w:val="24"/>
              </w:rPr>
              <w:t>June 202</w:t>
            </w:r>
            <w:r w:rsidR="00837F5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2F781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). </w:t>
            </w:r>
          </w:p>
          <w:p w14:paraId="070B17BC" w14:textId="77777777" w:rsidR="002F781F" w:rsidRDefault="002F781F" w:rsidP="00982E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DA00A1" w14:textId="72DE27AF" w:rsidR="002F781F" w:rsidRPr="00BF63E3" w:rsidRDefault="002F781F" w:rsidP="00982EA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781F">
              <w:rPr>
                <w:rFonts w:ascii="Arial" w:hAnsi="Arial" w:cs="Arial"/>
                <w:color w:val="000000" w:themeColor="text1"/>
                <w:sz w:val="24"/>
                <w:szCs w:val="24"/>
              </w:rPr>
              <w:t>Recorded readings only allowed on closed social media pages and BookTrust Early Years hub (no public postings on websites).</w:t>
            </w:r>
          </w:p>
        </w:tc>
      </w:tr>
      <w:tr w:rsidR="00926CCA" w:rsidRPr="006004A7" w14:paraId="0E0E5B98" w14:textId="77777777" w:rsidTr="00EB1BCD">
        <w:trPr>
          <w:trHeight w:val="1078"/>
        </w:trPr>
        <w:tc>
          <w:tcPr>
            <w:tcW w:w="6516" w:type="dxa"/>
          </w:tcPr>
          <w:p w14:paraId="0A65194C" w14:textId="77777777" w:rsidR="00926CCA" w:rsidRPr="006004A7" w:rsidRDefault="00AE01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Where Are the Yellow Chicks, Spot?</w:t>
            </w:r>
          </w:p>
          <w:p w14:paraId="7B7E34F6" w14:textId="77777777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By Eric Hill </w:t>
            </w:r>
          </w:p>
          <w:p w14:paraId="458430C0" w14:textId="5B534FDA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Penguin Random House</w:t>
            </w:r>
          </w:p>
        </w:tc>
        <w:tc>
          <w:tcPr>
            <w:tcW w:w="7208" w:type="dxa"/>
          </w:tcPr>
          <w:p w14:paraId="6101EBAC" w14:textId="2FA8497D" w:rsidR="00041787" w:rsidRDefault="00041787" w:rsidP="00041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837F5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7B3220E" w14:textId="77777777" w:rsidR="00041787" w:rsidRDefault="00041787" w:rsidP="00041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F17C1" w14:textId="21BB1C19" w:rsidR="006F438C" w:rsidRPr="00BF63E3" w:rsidRDefault="00041787" w:rsidP="0004178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videos shared on open groups, only </w:t>
            </w:r>
            <w:r w:rsidRPr="008F40CD">
              <w:rPr>
                <w:rFonts w:ascii="Arial" w:hAnsi="Arial" w:cs="Arial"/>
                <w:b/>
                <w:bCs/>
                <w:sz w:val="24"/>
                <w:szCs w:val="24"/>
              </w:rPr>
              <w:t>4 single pages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book to be shown.</w:t>
            </w:r>
          </w:p>
        </w:tc>
      </w:tr>
      <w:tr w:rsidR="00926CCA" w:rsidRPr="006004A7" w14:paraId="4F1FE632" w14:textId="77777777" w:rsidTr="00EB1BCD">
        <w:trPr>
          <w:trHeight w:val="1019"/>
        </w:trPr>
        <w:tc>
          <w:tcPr>
            <w:tcW w:w="6516" w:type="dxa"/>
          </w:tcPr>
          <w:p w14:paraId="34BB5B18" w14:textId="0DE15F63" w:rsidR="00926CCA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lastRenderedPageBreak/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Roar! Roar! I’m a Dinosaur</w:t>
            </w:r>
            <w:r w:rsidR="008B0AAC">
              <w:rPr>
                <w:rFonts w:ascii="Arial" w:hAnsi="Arial" w:cs="Arial"/>
                <w:i/>
                <w:iCs/>
                <w:sz w:val="24"/>
                <w:szCs w:val="24"/>
              </w:rPr>
              <w:t>!</w:t>
            </w:r>
          </w:p>
          <w:p w14:paraId="2F825922" w14:textId="77777777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Jo Lodge</w:t>
            </w:r>
          </w:p>
          <w:p w14:paraId="57DC8785" w14:textId="6DC096C3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Boxer Books</w:t>
            </w:r>
          </w:p>
        </w:tc>
        <w:tc>
          <w:tcPr>
            <w:tcW w:w="7208" w:type="dxa"/>
          </w:tcPr>
          <w:p w14:paraId="4606259C" w14:textId="06ECF037" w:rsidR="00982EA4" w:rsidRPr="00BF63E3" w:rsidRDefault="00982EA4" w:rsidP="00BF63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F63E3">
              <w:rPr>
                <w:rFonts w:ascii="Arial" w:hAnsi="Arial" w:cs="Arial"/>
                <w:sz w:val="24"/>
                <w:szCs w:val="24"/>
              </w:rPr>
              <w:t>Partner must add "All Rights Reserved, Boxer Books Ltd. Permission granted through Boxer Books Limited” to any materials created for activities.</w:t>
            </w:r>
          </w:p>
          <w:p w14:paraId="4EA3CB8E" w14:textId="6D1DE341" w:rsidR="00982EA4" w:rsidRPr="00982EA4" w:rsidRDefault="00982EA4" w:rsidP="00982EA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 must tag publisher in any post about a reading</w:t>
            </w:r>
            <w:r w:rsidR="004B70D2">
              <w:rPr>
                <w:rFonts w:ascii="Arial" w:hAnsi="Arial" w:cs="Arial"/>
                <w:sz w:val="24"/>
                <w:szCs w:val="24"/>
              </w:rPr>
              <w:t xml:space="preserve"> shared via social media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82EA4">
              <w:rPr>
                <w:rFonts w:ascii="Arial" w:hAnsi="Arial" w:cs="Arial"/>
                <w:sz w:val="24"/>
                <w:szCs w:val="24"/>
              </w:rPr>
              <w:br/>
              <w:t>o   Twitter @boxerbooks</w:t>
            </w:r>
            <w:r w:rsidRPr="00982EA4">
              <w:rPr>
                <w:rFonts w:ascii="Arial" w:hAnsi="Arial" w:cs="Arial"/>
                <w:sz w:val="24"/>
                <w:szCs w:val="24"/>
              </w:rPr>
              <w:br/>
              <w:t>o   Instagram @boxerbooksltd</w:t>
            </w:r>
            <w:r w:rsidRPr="00982EA4">
              <w:rPr>
                <w:rFonts w:ascii="Arial" w:hAnsi="Arial" w:cs="Arial"/>
                <w:sz w:val="24"/>
                <w:szCs w:val="24"/>
              </w:rPr>
              <w:br/>
              <w:t>o   Facebook @boxerbooks</w:t>
            </w:r>
          </w:p>
          <w:p w14:paraId="4247E716" w14:textId="77777777" w:rsidR="00926CCA" w:rsidRPr="006004A7" w:rsidRDefault="00926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CA" w:rsidRPr="006004A7" w14:paraId="77BED03C" w14:textId="77777777" w:rsidTr="00EB1BCD">
        <w:trPr>
          <w:trHeight w:val="1078"/>
        </w:trPr>
        <w:tc>
          <w:tcPr>
            <w:tcW w:w="6516" w:type="dxa"/>
          </w:tcPr>
          <w:p w14:paraId="0A2325AA" w14:textId="77777777" w:rsidR="00926CCA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Follow the Trail: Minibeasts</w:t>
            </w:r>
          </w:p>
          <w:p w14:paraId="19E17B09" w14:textId="77777777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By DK </w:t>
            </w:r>
          </w:p>
          <w:p w14:paraId="15CEF152" w14:textId="6F801518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DK Books</w:t>
            </w:r>
          </w:p>
        </w:tc>
        <w:tc>
          <w:tcPr>
            <w:tcW w:w="7208" w:type="dxa"/>
          </w:tcPr>
          <w:p w14:paraId="3F0C9282" w14:textId="41214582" w:rsidR="00926CCA" w:rsidRPr="006004A7" w:rsidRDefault="0079548B">
            <w:pPr>
              <w:rPr>
                <w:rFonts w:ascii="Arial" w:hAnsi="Arial" w:cs="Arial"/>
                <w:sz w:val="24"/>
                <w:szCs w:val="24"/>
              </w:rPr>
            </w:pPr>
            <w:r w:rsidRPr="0079548B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Confirmed. No specific instructions.</w:t>
            </w:r>
          </w:p>
        </w:tc>
      </w:tr>
      <w:tr w:rsidR="00926CCA" w:rsidRPr="006004A7" w14:paraId="49320D87" w14:textId="77777777" w:rsidTr="00EB1BCD">
        <w:trPr>
          <w:trHeight w:val="1019"/>
        </w:trPr>
        <w:tc>
          <w:tcPr>
            <w:tcW w:w="6516" w:type="dxa"/>
          </w:tcPr>
          <w:p w14:paraId="0230D871" w14:textId="77777777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One Banana, Two Bananas</w:t>
            </w:r>
          </w:p>
          <w:p w14:paraId="04B57510" w14:textId="77777777" w:rsidR="00AE01B7" w:rsidRPr="006004A7" w:rsidRDefault="00AE01B7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8E700E" w:rsidRPr="006004A7">
              <w:rPr>
                <w:rFonts w:ascii="Arial" w:hAnsi="Arial" w:cs="Arial"/>
                <w:sz w:val="24"/>
                <w:szCs w:val="24"/>
              </w:rPr>
              <w:t>Adam &amp; Charlotte Guillain and Sam Lloyd</w:t>
            </w:r>
          </w:p>
          <w:p w14:paraId="6E47853B" w14:textId="3825DC72" w:rsidR="008E700E" w:rsidRPr="006004A7" w:rsidRDefault="008E700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Published by </w:t>
            </w:r>
            <w:r w:rsidR="006124D9">
              <w:rPr>
                <w:rFonts w:ascii="Arial" w:hAnsi="Arial" w:cs="Arial"/>
                <w:sz w:val="24"/>
                <w:szCs w:val="24"/>
              </w:rPr>
              <w:t>Farshore</w:t>
            </w:r>
          </w:p>
        </w:tc>
        <w:tc>
          <w:tcPr>
            <w:tcW w:w="7208" w:type="dxa"/>
          </w:tcPr>
          <w:p w14:paraId="48CF16F4" w14:textId="702343A5" w:rsidR="00926CCA" w:rsidRPr="000259F1" w:rsidRDefault="00BF63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59F1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Confirmed. No specific instructions.</w:t>
            </w:r>
          </w:p>
        </w:tc>
      </w:tr>
      <w:tr w:rsidR="00926CCA" w:rsidRPr="006004A7" w14:paraId="6B068EB1" w14:textId="77777777" w:rsidTr="00EB1BCD">
        <w:trPr>
          <w:trHeight w:val="1078"/>
        </w:trPr>
        <w:tc>
          <w:tcPr>
            <w:tcW w:w="6516" w:type="dxa"/>
          </w:tcPr>
          <w:p w14:paraId="5716C5DF" w14:textId="77777777" w:rsidR="00926CCA" w:rsidRPr="006004A7" w:rsidRDefault="008E700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7B20F0"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There’s a Bear on My Chair</w:t>
            </w:r>
          </w:p>
          <w:p w14:paraId="0182364F" w14:textId="77777777" w:rsidR="00FC6FAE" w:rsidRPr="006004A7" w:rsidRDefault="00FC6FA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Ross Collins</w:t>
            </w:r>
          </w:p>
          <w:p w14:paraId="203DD8D3" w14:textId="096F4383" w:rsidR="00FC6FAE" w:rsidRPr="006004A7" w:rsidRDefault="00FC6FA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Nosy Crow</w:t>
            </w:r>
          </w:p>
        </w:tc>
        <w:tc>
          <w:tcPr>
            <w:tcW w:w="7208" w:type="dxa"/>
          </w:tcPr>
          <w:p w14:paraId="3B83B43D" w14:textId="1CA7DA53" w:rsidR="00926CCA" w:rsidRPr="00964F09" w:rsidRDefault="00A93F27" w:rsidP="00964F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64F09">
              <w:rPr>
                <w:rFonts w:ascii="Arial" w:hAnsi="Arial" w:cs="Arial"/>
                <w:sz w:val="24"/>
                <w:szCs w:val="24"/>
              </w:rPr>
              <w:t xml:space="preserve">Any links </w:t>
            </w:r>
            <w:r w:rsidR="007C117D">
              <w:rPr>
                <w:rFonts w:ascii="Arial" w:hAnsi="Arial" w:cs="Arial"/>
                <w:sz w:val="24"/>
                <w:szCs w:val="24"/>
              </w:rPr>
              <w:t>of</w:t>
            </w:r>
            <w:r w:rsidRPr="00964F09">
              <w:rPr>
                <w:rFonts w:ascii="Arial" w:hAnsi="Arial" w:cs="Arial"/>
                <w:sz w:val="24"/>
                <w:szCs w:val="24"/>
              </w:rPr>
              <w:t xml:space="preserve"> books being read in full must be sent to publisher (Nosy Crow) </w:t>
            </w:r>
            <w:r w:rsidR="00964F09" w:rsidRPr="00964F09">
              <w:rPr>
                <w:rFonts w:ascii="Arial" w:hAnsi="Arial" w:cs="Arial"/>
                <w:sz w:val="24"/>
                <w:szCs w:val="24"/>
              </w:rPr>
              <w:t xml:space="preserve">at this email address: </w:t>
            </w:r>
          </w:p>
          <w:p w14:paraId="0369C1C5" w14:textId="0C0B3940" w:rsidR="00964F09" w:rsidRDefault="00964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hyperlink r:id="rId7" w:history="1">
              <w:r w:rsidRPr="00E10D23">
                <w:rPr>
                  <w:rStyle w:val="Hyperlink"/>
                  <w:rFonts w:ascii="Arial" w:hAnsi="Arial" w:cs="Arial"/>
                </w:rPr>
                <w:t>nur@nosycrow.com</w:t>
              </w:r>
            </w:hyperlink>
          </w:p>
          <w:p w14:paraId="259FF65D" w14:textId="04BB0469" w:rsidR="004B70D2" w:rsidRDefault="004B70D2">
            <w:pPr>
              <w:rPr>
                <w:rFonts w:ascii="Arial" w:hAnsi="Arial" w:cs="Arial"/>
              </w:rPr>
            </w:pPr>
          </w:p>
          <w:p w14:paraId="15A4F395" w14:textId="23F5DFB8" w:rsidR="004B70D2" w:rsidRPr="004B70D2" w:rsidRDefault="004B70D2" w:rsidP="004B70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0D2">
              <w:rPr>
                <w:rFonts w:ascii="Arial" w:hAnsi="Arial" w:cs="Arial"/>
                <w:sz w:val="24"/>
                <w:szCs w:val="24"/>
              </w:rPr>
              <w:t>Partner must tag publisher in any post about a reading shared via social media: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Twitter @</w:t>
            </w:r>
            <w:r>
              <w:rPr>
                <w:rFonts w:ascii="Arial" w:hAnsi="Arial" w:cs="Arial"/>
                <w:sz w:val="24"/>
                <w:szCs w:val="24"/>
              </w:rPr>
              <w:t>NosyCrow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Instagram @</w:t>
            </w:r>
            <w:r w:rsidR="003430C4">
              <w:rPr>
                <w:rFonts w:ascii="Arial" w:hAnsi="Arial" w:cs="Arial"/>
                <w:sz w:val="24"/>
                <w:szCs w:val="24"/>
              </w:rPr>
              <w:t>nosycrow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Facebook @</w:t>
            </w:r>
            <w:r w:rsidR="003430C4">
              <w:rPr>
                <w:rFonts w:ascii="Arial" w:hAnsi="Arial" w:cs="Arial"/>
                <w:sz w:val="24"/>
                <w:szCs w:val="24"/>
              </w:rPr>
              <w:t>NosyCrow</w:t>
            </w:r>
          </w:p>
          <w:p w14:paraId="7FB3D5E3" w14:textId="0A415C66" w:rsidR="001479DD" w:rsidRPr="006004A7" w:rsidRDefault="00147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CCA" w:rsidRPr="006004A7" w14:paraId="66ABF8BD" w14:textId="77777777" w:rsidTr="00EB1BCD">
        <w:trPr>
          <w:trHeight w:val="1019"/>
        </w:trPr>
        <w:tc>
          <w:tcPr>
            <w:tcW w:w="6516" w:type="dxa"/>
          </w:tcPr>
          <w:p w14:paraId="6F848F29" w14:textId="77777777" w:rsidR="00926CCA" w:rsidRPr="006004A7" w:rsidRDefault="00FC6FA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4E11C0"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The Treasure of Pirate Frank</w:t>
            </w:r>
          </w:p>
          <w:p w14:paraId="0A4117FE" w14:textId="00174898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Elspeth Graham, Mal Peet and Jez Tuya</w:t>
            </w:r>
          </w:p>
          <w:p w14:paraId="759D05F2" w14:textId="4AEE6951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Nosy Crow</w:t>
            </w:r>
          </w:p>
        </w:tc>
        <w:tc>
          <w:tcPr>
            <w:tcW w:w="7208" w:type="dxa"/>
          </w:tcPr>
          <w:p w14:paraId="3C39E9D2" w14:textId="49E9E687" w:rsidR="00926CCA" w:rsidRPr="00964F09" w:rsidRDefault="00A93F27" w:rsidP="00964F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64F09">
              <w:rPr>
                <w:rFonts w:ascii="Arial" w:hAnsi="Arial" w:cs="Arial"/>
                <w:sz w:val="24"/>
                <w:szCs w:val="24"/>
              </w:rPr>
              <w:t>Any links of books being read in full must be sent to publisher (Nosy Crow)</w:t>
            </w:r>
            <w:r w:rsidR="00964F09" w:rsidRPr="00964F0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3DAD60" w14:textId="32D114E6" w:rsidR="00964F09" w:rsidRDefault="00964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hyperlink r:id="rId8" w:history="1">
              <w:r w:rsidR="004B70D2" w:rsidRPr="00E10D23">
                <w:rPr>
                  <w:rStyle w:val="Hyperlink"/>
                  <w:rFonts w:ascii="Arial" w:hAnsi="Arial" w:cs="Arial"/>
                </w:rPr>
                <w:t>nur@nosycrow.com</w:t>
              </w:r>
            </w:hyperlink>
          </w:p>
          <w:p w14:paraId="1A1B8F41" w14:textId="2E535FF8" w:rsidR="004B70D2" w:rsidRDefault="004B70D2">
            <w:pPr>
              <w:rPr>
                <w:rFonts w:ascii="Arial" w:hAnsi="Arial" w:cs="Arial"/>
              </w:rPr>
            </w:pPr>
          </w:p>
          <w:p w14:paraId="4F957F24" w14:textId="64D7F620" w:rsidR="004B70D2" w:rsidRPr="004B70D2" w:rsidRDefault="004B70D2" w:rsidP="004B70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B70D2">
              <w:rPr>
                <w:rFonts w:ascii="Arial" w:hAnsi="Arial" w:cs="Arial"/>
                <w:sz w:val="24"/>
                <w:szCs w:val="24"/>
              </w:rPr>
              <w:lastRenderedPageBreak/>
              <w:t>Partner must tag publisher in any post about a reading shared via social media: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Twitter @</w:t>
            </w:r>
            <w:r>
              <w:rPr>
                <w:rFonts w:ascii="Arial" w:hAnsi="Arial" w:cs="Arial"/>
                <w:sz w:val="24"/>
                <w:szCs w:val="24"/>
              </w:rPr>
              <w:t>NosyCrow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Instagram @</w:t>
            </w:r>
            <w:r w:rsidR="003430C4">
              <w:rPr>
                <w:rFonts w:ascii="Arial" w:hAnsi="Arial" w:cs="Arial"/>
                <w:sz w:val="24"/>
                <w:szCs w:val="24"/>
              </w:rPr>
              <w:t>nosycrow</w:t>
            </w:r>
            <w:r w:rsidRPr="004B70D2">
              <w:rPr>
                <w:rFonts w:ascii="Arial" w:hAnsi="Arial" w:cs="Arial"/>
                <w:sz w:val="24"/>
                <w:szCs w:val="24"/>
              </w:rPr>
              <w:br/>
              <w:t>o   Facebook @</w:t>
            </w:r>
            <w:r>
              <w:rPr>
                <w:rFonts w:ascii="Arial" w:hAnsi="Arial" w:cs="Arial"/>
                <w:sz w:val="24"/>
                <w:szCs w:val="24"/>
              </w:rPr>
              <w:t>NosyCrow</w:t>
            </w:r>
          </w:p>
          <w:p w14:paraId="23FA199D" w14:textId="062666C6" w:rsidR="001479DD" w:rsidRPr="006004A7" w:rsidRDefault="00147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1C0" w:rsidRPr="006004A7" w14:paraId="0F9F741A" w14:textId="77777777" w:rsidTr="00EB1BCD">
        <w:trPr>
          <w:trHeight w:val="1019"/>
        </w:trPr>
        <w:tc>
          <w:tcPr>
            <w:tcW w:w="6516" w:type="dxa"/>
          </w:tcPr>
          <w:p w14:paraId="5BD45F96" w14:textId="77777777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lastRenderedPageBreak/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Norman’s New Shell</w:t>
            </w:r>
          </w:p>
          <w:p w14:paraId="084E1EBD" w14:textId="77777777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Paul Linnet and Sue Hendra</w:t>
            </w:r>
          </w:p>
          <w:p w14:paraId="303CE83A" w14:textId="2228E7A2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Simon &amp; Schuster</w:t>
            </w:r>
          </w:p>
        </w:tc>
        <w:tc>
          <w:tcPr>
            <w:tcW w:w="7208" w:type="dxa"/>
          </w:tcPr>
          <w:p w14:paraId="2BA5B863" w14:textId="510B7781" w:rsidR="004E11C0" w:rsidRPr="006004A7" w:rsidRDefault="00BF63E3">
            <w:pPr>
              <w:rPr>
                <w:rFonts w:ascii="Arial" w:hAnsi="Arial" w:cs="Arial"/>
                <w:sz w:val="24"/>
                <w:szCs w:val="24"/>
              </w:rPr>
            </w:pPr>
            <w:r w:rsidRPr="000259F1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Confirmed. No specific instructions.</w:t>
            </w:r>
          </w:p>
        </w:tc>
      </w:tr>
      <w:tr w:rsidR="004E11C0" w:rsidRPr="006004A7" w14:paraId="134CEE0D" w14:textId="77777777" w:rsidTr="00EB1BCD">
        <w:trPr>
          <w:trHeight w:val="1019"/>
        </w:trPr>
        <w:tc>
          <w:tcPr>
            <w:tcW w:w="6516" w:type="dxa"/>
          </w:tcPr>
          <w:p w14:paraId="6B031A84" w14:textId="77777777" w:rsidR="004E11C0" w:rsidRPr="006004A7" w:rsidRDefault="004E11C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C018C4"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Llama Glamarama</w:t>
            </w:r>
            <w:r w:rsidR="00C018C4" w:rsidRPr="00600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638BBB" w14:textId="77777777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Simon James Green and Garry Parsons</w:t>
            </w:r>
          </w:p>
          <w:p w14:paraId="79C76D71" w14:textId="07E7628B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Scholastic</w:t>
            </w:r>
          </w:p>
        </w:tc>
        <w:tc>
          <w:tcPr>
            <w:tcW w:w="7208" w:type="dxa"/>
          </w:tcPr>
          <w:p w14:paraId="72BE8DA5" w14:textId="376D09AC" w:rsidR="004E11C0" w:rsidRPr="000259F1" w:rsidRDefault="000259F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59F1">
              <w:rPr>
                <w:rFonts w:ascii="Arial" w:hAnsi="Arial" w:cs="Arial"/>
                <w:color w:val="000000" w:themeColor="text1"/>
                <w:sz w:val="24"/>
                <w:szCs w:val="24"/>
              </w:rPr>
              <w:t>Confirmed. No specific instructions.</w:t>
            </w:r>
          </w:p>
        </w:tc>
      </w:tr>
      <w:tr w:rsidR="00C018C4" w:rsidRPr="006004A7" w14:paraId="6FC46748" w14:textId="77777777" w:rsidTr="00EB1BCD">
        <w:trPr>
          <w:trHeight w:val="1019"/>
        </w:trPr>
        <w:tc>
          <w:tcPr>
            <w:tcW w:w="6516" w:type="dxa"/>
          </w:tcPr>
          <w:p w14:paraId="5DBE355D" w14:textId="77777777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Pr="006004A7">
              <w:rPr>
                <w:rFonts w:ascii="Arial" w:hAnsi="Arial" w:cs="Arial"/>
                <w:i/>
                <w:iCs/>
                <w:sz w:val="24"/>
                <w:szCs w:val="24"/>
              </w:rPr>
              <w:t>Zoom, Zoom, Zoom</w:t>
            </w:r>
          </w:p>
          <w:p w14:paraId="3EF2657D" w14:textId="77777777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Annie Kubler</w:t>
            </w:r>
          </w:p>
          <w:p w14:paraId="70283DEC" w14:textId="2703E4C9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Child’s Play</w:t>
            </w:r>
          </w:p>
        </w:tc>
        <w:tc>
          <w:tcPr>
            <w:tcW w:w="7208" w:type="dxa"/>
          </w:tcPr>
          <w:p w14:paraId="52DC7D6C" w14:textId="79CF098B" w:rsidR="00C018C4" w:rsidRPr="006004A7" w:rsidRDefault="00BF63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Confirmed. N</w:t>
            </w:r>
            <w:r w:rsidR="00063481">
              <w:rPr>
                <w:rFonts w:ascii="Arial" w:hAnsi="Arial" w:cs="Arial"/>
                <w:sz w:val="24"/>
                <w:szCs w:val="24"/>
              </w:rPr>
              <w:t>o specific instructions for usage.</w:t>
            </w:r>
          </w:p>
        </w:tc>
      </w:tr>
      <w:tr w:rsidR="00C018C4" w:rsidRPr="006004A7" w14:paraId="669FBD9C" w14:textId="77777777" w:rsidTr="00EB1BCD">
        <w:trPr>
          <w:trHeight w:val="1019"/>
        </w:trPr>
        <w:tc>
          <w:tcPr>
            <w:tcW w:w="6516" w:type="dxa"/>
          </w:tcPr>
          <w:p w14:paraId="1FFC7377" w14:textId="77777777" w:rsidR="00C018C4" w:rsidRPr="006004A7" w:rsidRDefault="00C018C4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F93882" w:rsidRPr="00063481">
              <w:rPr>
                <w:rFonts w:ascii="Arial" w:hAnsi="Arial" w:cs="Arial"/>
                <w:i/>
                <w:iCs/>
                <w:sz w:val="24"/>
                <w:szCs w:val="24"/>
              </w:rPr>
              <w:t>Barbara Throws a Wobbler</w:t>
            </w:r>
          </w:p>
          <w:p w14:paraId="2A7C0130" w14:textId="77777777" w:rsidR="00F93882" w:rsidRPr="006004A7" w:rsidRDefault="00F93882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By Nadia Shireen</w:t>
            </w:r>
          </w:p>
          <w:p w14:paraId="3B1CFF00" w14:textId="22553258" w:rsidR="00F93882" w:rsidRPr="006004A7" w:rsidRDefault="00F93882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Published by Penguin Random House</w:t>
            </w:r>
          </w:p>
        </w:tc>
        <w:tc>
          <w:tcPr>
            <w:tcW w:w="7208" w:type="dxa"/>
          </w:tcPr>
          <w:p w14:paraId="0B202DFE" w14:textId="7A245670" w:rsidR="00C018C4" w:rsidRDefault="008F4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704F9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26F65C2" w14:textId="52D23040" w:rsidR="008F40CD" w:rsidRPr="008F40CD" w:rsidRDefault="008F40CD" w:rsidP="008F40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videos shared on open groups, only </w:t>
            </w:r>
            <w:r w:rsidRPr="008F40CD">
              <w:rPr>
                <w:rFonts w:ascii="Arial" w:hAnsi="Arial" w:cs="Arial"/>
                <w:b/>
                <w:bCs/>
                <w:sz w:val="24"/>
                <w:szCs w:val="24"/>
              </w:rPr>
              <w:t>4 single pages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book to be shown.</w:t>
            </w:r>
          </w:p>
        </w:tc>
      </w:tr>
    </w:tbl>
    <w:p w14:paraId="1B5CB2DE" w14:textId="2FC62659" w:rsidR="00A044D1" w:rsidRDefault="00A044D1">
      <w:pPr>
        <w:rPr>
          <w:rFonts w:ascii="Arial" w:hAnsi="Arial" w:cs="Arial"/>
          <w:sz w:val="24"/>
          <w:szCs w:val="24"/>
        </w:rPr>
      </w:pPr>
    </w:p>
    <w:p w14:paraId="5FBA00DE" w14:textId="7DC02AFF" w:rsidR="009C3C91" w:rsidRDefault="009C3C91">
      <w:pPr>
        <w:rPr>
          <w:rFonts w:ascii="Arial" w:hAnsi="Arial" w:cs="Arial"/>
          <w:sz w:val="24"/>
          <w:szCs w:val="24"/>
        </w:rPr>
      </w:pPr>
    </w:p>
    <w:p w14:paraId="503E7D7C" w14:textId="5E2E5E15" w:rsidR="009C3C91" w:rsidRDefault="009C3C91">
      <w:pPr>
        <w:rPr>
          <w:rFonts w:ascii="Arial" w:hAnsi="Arial" w:cs="Arial"/>
          <w:sz w:val="24"/>
          <w:szCs w:val="24"/>
        </w:rPr>
      </w:pPr>
    </w:p>
    <w:p w14:paraId="33DC3428" w14:textId="21C9A4EB" w:rsidR="00041787" w:rsidRDefault="00041787">
      <w:pPr>
        <w:rPr>
          <w:rFonts w:ascii="Arial" w:hAnsi="Arial" w:cs="Arial"/>
          <w:sz w:val="24"/>
          <w:szCs w:val="24"/>
        </w:rPr>
      </w:pPr>
    </w:p>
    <w:p w14:paraId="4FC8A2A9" w14:textId="77777777" w:rsidR="00041787" w:rsidRDefault="00041787">
      <w:pPr>
        <w:rPr>
          <w:rFonts w:ascii="Arial" w:hAnsi="Arial" w:cs="Arial"/>
          <w:sz w:val="24"/>
          <w:szCs w:val="24"/>
        </w:rPr>
      </w:pPr>
    </w:p>
    <w:p w14:paraId="0691ADC7" w14:textId="77777777" w:rsidR="009C3C91" w:rsidRDefault="009C3C91">
      <w:pPr>
        <w:rPr>
          <w:rFonts w:ascii="Arial" w:hAnsi="Arial" w:cs="Arial"/>
          <w:sz w:val="24"/>
          <w:szCs w:val="24"/>
        </w:rPr>
      </w:pPr>
    </w:p>
    <w:p w14:paraId="5076C39E" w14:textId="010A367D" w:rsidR="009C3C91" w:rsidRDefault="009C3C91" w:rsidP="0004178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7CB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WALES – Bookstart Toddler and Pre-school</w:t>
      </w:r>
      <w:r w:rsidR="007407C7">
        <w:rPr>
          <w:rFonts w:ascii="Arial" w:hAnsi="Arial" w:cs="Arial"/>
          <w:b/>
          <w:bCs/>
          <w:sz w:val="24"/>
          <w:szCs w:val="24"/>
          <w:u w:val="single"/>
        </w:rPr>
        <w:t>er</w:t>
      </w:r>
      <w:r w:rsidR="009B41DE">
        <w:rPr>
          <w:rFonts w:ascii="Arial" w:hAnsi="Arial" w:cs="Arial"/>
          <w:b/>
          <w:bCs/>
          <w:sz w:val="24"/>
          <w:szCs w:val="24"/>
          <w:u w:val="single"/>
        </w:rPr>
        <w:t xml:space="preserve"> Permissions</w:t>
      </w:r>
    </w:p>
    <w:p w14:paraId="6989FEC2" w14:textId="77777777" w:rsidR="00041787" w:rsidRPr="00041787" w:rsidRDefault="00041787" w:rsidP="0004178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C3C91" w14:paraId="7D029300" w14:textId="77777777" w:rsidTr="009C3C91">
        <w:trPr>
          <w:trHeight w:val="433"/>
        </w:trPr>
        <w:tc>
          <w:tcPr>
            <w:tcW w:w="6974" w:type="dxa"/>
          </w:tcPr>
          <w:p w14:paraId="3E7A58E4" w14:textId="5C1EF48A" w:rsidR="009C3C91" w:rsidRPr="00687CB8" w:rsidRDefault="009C3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Book Title &amp; Credit</w:t>
            </w:r>
          </w:p>
        </w:tc>
        <w:tc>
          <w:tcPr>
            <w:tcW w:w="6974" w:type="dxa"/>
          </w:tcPr>
          <w:p w14:paraId="76B0F060" w14:textId="4DCD056F" w:rsidR="009C3C91" w:rsidRPr="00687CB8" w:rsidRDefault="009C3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CB8">
              <w:rPr>
                <w:rFonts w:ascii="Arial" w:hAnsi="Arial" w:cs="Arial"/>
                <w:b/>
                <w:bCs/>
                <w:sz w:val="24"/>
                <w:szCs w:val="24"/>
              </w:rPr>
              <w:t>Specific permissions instructions</w:t>
            </w:r>
          </w:p>
        </w:tc>
      </w:tr>
      <w:tr w:rsidR="009C3C91" w14:paraId="4CE11E71" w14:textId="77777777" w:rsidTr="009C3C91">
        <w:tc>
          <w:tcPr>
            <w:tcW w:w="6974" w:type="dxa"/>
          </w:tcPr>
          <w:p w14:paraId="50808A8E" w14:textId="1ECE3181" w:rsidR="009C3C91" w:rsidRPr="009D2C26" w:rsidRDefault="009C3C91" w:rsidP="009C3C91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="009D2C26" w:rsidRPr="009D2C26">
              <w:rPr>
                <w:rFonts w:ascii="Arial" w:hAnsi="Arial" w:cs="Arial"/>
                <w:i/>
                <w:iCs/>
                <w:sz w:val="24"/>
                <w:szCs w:val="24"/>
              </w:rPr>
              <w:t>Lyfr Wiglo Bysedd: Anifeiliaid Fferm Bach</w:t>
            </w:r>
            <w:r w:rsidR="009D2C2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</w:t>
            </w:r>
            <w:r w:rsidR="009D2C26" w:rsidRPr="009D2C26">
              <w:rPr>
                <w:rFonts w:ascii="Arial" w:hAnsi="Arial" w:cs="Arial"/>
                <w:sz w:val="24"/>
                <w:szCs w:val="24"/>
              </w:rPr>
              <w:t xml:space="preserve">Translated from the </w:t>
            </w:r>
            <w:r w:rsidR="00884AD0">
              <w:rPr>
                <w:rFonts w:ascii="Arial" w:hAnsi="Arial" w:cs="Arial"/>
                <w:sz w:val="24"/>
                <w:szCs w:val="24"/>
              </w:rPr>
              <w:t xml:space="preserve">original </w:t>
            </w:r>
            <w:r w:rsidR="009D2C26" w:rsidRPr="009D2C26">
              <w:rPr>
                <w:rFonts w:ascii="Arial" w:hAnsi="Arial" w:cs="Arial"/>
                <w:sz w:val="24"/>
                <w:szCs w:val="24"/>
              </w:rPr>
              <w:t>Englis</w:t>
            </w:r>
            <w:r w:rsidR="00884AD0">
              <w:rPr>
                <w:rFonts w:ascii="Arial" w:hAnsi="Arial" w:cs="Arial"/>
                <w:sz w:val="24"/>
                <w:szCs w:val="24"/>
              </w:rPr>
              <w:t>h</w:t>
            </w:r>
            <w:r w:rsidR="009D2C26" w:rsidRPr="009D2C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2C26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9C3C9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Finger Wiggle Book: Little Farm Animals</w:t>
            </w:r>
            <w:r w:rsidR="009D2C26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B1C877A" w14:textId="4961CC71" w:rsidR="009C3C91" w:rsidRDefault="009C3C91" w:rsidP="009C3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Nick Sharratt &amp; Sally Symes</w:t>
            </w:r>
          </w:p>
          <w:p w14:paraId="47ECE497" w14:textId="2ABD9945" w:rsidR="009C3C91" w:rsidRPr="006004A7" w:rsidRDefault="009C3C91" w:rsidP="009C3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Dref Wen</w:t>
            </w:r>
          </w:p>
          <w:p w14:paraId="66CE5837" w14:textId="77777777" w:rsidR="009C3C91" w:rsidRDefault="009C3C9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74" w:type="dxa"/>
          </w:tcPr>
          <w:p w14:paraId="151B2181" w14:textId="5CECEE42" w:rsidR="009C3C91" w:rsidRPr="009C3C91" w:rsidRDefault="009C3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9C3C91" w14:paraId="40BE3086" w14:textId="77777777" w:rsidTr="009C3C91">
        <w:tc>
          <w:tcPr>
            <w:tcW w:w="6974" w:type="dxa"/>
          </w:tcPr>
          <w:p w14:paraId="160D295A" w14:textId="07BBAD8D" w:rsidR="009D2C26" w:rsidRDefault="009D2C26" w:rsidP="009D2C26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 xml:space="preserve">© </w:t>
            </w:r>
            <w:r w:rsidRPr="00EE5941">
              <w:rPr>
                <w:rFonts w:ascii="Arial" w:hAnsi="Arial" w:cs="Arial"/>
                <w:i/>
                <w:iCs/>
                <w:sz w:val="24"/>
                <w:szCs w:val="24"/>
              </w:rPr>
              <w:t>Rôr! Rôr! Deinosor Ydw I!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3F7884">
              <w:rPr>
                <w:rFonts w:ascii="Arial" w:hAnsi="Arial" w:cs="Arial"/>
                <w:i/>
                <w:iCs/>
                <w:sz w:val="24"/>
                <w:szCs w:val="24"/>
              </w:rPr>
              <w:t>Roar! Roar! I’m a Dinosaur!</w:t>
            </w:r>
            <w:r w:rsidRPr="003F788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B41E892" w14:textId="3383569B" w:rsidR="003F7884" w:rsidRDefault="003F7884" w:rsidP="009D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Jo Lodge</w:t>
            </w:r>
          </w:p>
          <w:p w14:paraId="509E54B2" w14:textId="3A255667" w:rsidR="003F7884" w:rsidRPr="006004A7" w:rsidRDefault="003F7884" w:rsidP="009D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Atebol</w:t>
            </w:r>
          </w:p>
          <w:p w14:paraId="5FBC6D24" w14:textId="77777777" w:rsidR="009C3C91" w:rsidRPr="006004A7" w:rsidRDefault="009C3C91" w:rsidP="009C3C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5AB3D9FA" w14:textId="4A3EBC4C" w:rsidR="009C3C91" w:rsidRDefault="003F78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884AD0" w14:paraId="01A04F8F" w14:textId="77777777" w:rsidTr="009C3C91">
        <w:tc>
          <w:tcPr>
            <w:tcW w:w="6974" w:type="dxa"/>
          </w:tcPr>
          <w:p w14:paraId="3AB4EA45" w14:textId="3303B218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941">
              <w:rPr>
                <w:rFonts w:ascii="Arial" w:hAnsi="Arial" w:cs="Arial"/>
                <w:i/>
                <w:iCs/>
                <w:sz w:val="24"/>
                <w:szCs w:val="24"/>
              </w:rPr>
              <w:t>Deg Deinosor Bach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EE5941">
              <w:rPr>
                <w:rFonts w:ascii="Arial" w:hAnsi="Arial" w:cs="Arial"/>
                <w:i/>
                <w:iCs/>
                <w:sz w:val="24"/>
                <w:szCs w:val="24"/>
              </w:rPr>
              <w:t>Ten Little Dinosaurs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2EB1EA" w14:textId="77777777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Mike Brownlow &amp; Simon Rickerty </w:t>
            </w:r>
          </w:p>
          <w:p w14:paraId="3D131EC2" w14:textId="77777777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Atebol</w:t>
            </w:r>
          </w:p>
          <w:p w14:paraId="3748A87C" w14:textId="7AC6F0DC" w:rsidR="00884AD0" w:rsidRPr="006004A7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97466FF" w14:textId="6F15AF45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884AD0" w14:paraId="47285592" w14:textId="77777777" w:rsidTr="009C3C91">
        <w:tc>
          <w:tcPr>
            <w:tcW w:w="6974" w:type="dxa"/>
          </w:tcPr>
          <w:p w14:paraId="3143CBC5" w14:textId="6555A36C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5941">
              <w:rPr>
                <w:rFonts w:ascii="Arial" w:hAnsi="Arial" w:cs="Arial"/>
                <w:sz w:val="24"/>
                <w:szCs w:val="24"/>
              </w:rPr>
              <w:t>Seren Orau'r Sêr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EE5941">
              <w:rPr>
                <w:rFonts w:ascii="Arial" w:hAnsi="Arial" w:cs="Arial"/>
                <w:i/>
                <w:iCs/>
                <w:sz w:val="24"/>
                <w:szCs w:val="24"/>
              </w:rPr>
              <w:t>Super Duper You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233159" w14:textId="77777777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Sophy Henn</w:t>
            </w:r>
          </w:p>
          <w:p w14:paraId="3E9F27CE" w14:textId="77777777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Rily</w:t>
            </w:r>
          </w:p>
          <w:p w14:paraId="1979381E" w14:textId="191B1271" w:rsidR="00884AD0" w:rsidRPr="006004A7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5A6A9D7B" w14:textId="3361FA13" w:rsidR="00884AD0" w:rsidRDefault="00884AD0" w:rsidP="0088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804086" w14:paraId="7C7A5CE5" w14:textId="77777777" w:rsidTr="009C3C91">
        <w:tc>
          <w:tcPr>
            <w:tcW w:w="6974" w:type="dxa"/>
          </w:tcPr>
          <w:p w14:paraId="5B2BAFCA" w14:textId="77777777" w:rsidR="00804086" w:rsidRDefault="00804086" w:rsidP="00804086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AD0">
              <w:rPr>
                <w:rFonts w:ascii="Arial" w:hAnsi="Arial" w:cs="Arial"/>
                <w:sz w:val="24"/>
                <w:szCs w:val="24"/>
              </w:rPr>
              <w:t>Archwilwyr Bychain: Ar y Fferm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884AD0">
              <w:rPr>
                <w:rFonts w:ascii="Arial" w:hAnsi="Arial" w:cs="Arial"/>
                <w:i/>
                <w:iCs/>
                <w:sz w:val="24"/>
                <w:szCs w:val="24"/>
              </w:rPr>
              <w:t>Little Observers: On the Farm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735CAF" w14:textId="77777777" w:rsidR="00804086" w:rsidRDefault="00804086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Clare Beaton</w:t>
            </w:r>
          </w:p>
          <w:p w14:paraId="3AE4D280" w14:textId="77777777" w:rsidR="00804086" w:rsidRDefault="00804086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Rily</w:t>
            </w:r>
          </w:p>
          <w:p w14:paraId="1C1B40F3" w14:textId="77777777" w:rsidR="008757BB" w:rsidRDefault="008757BB" w:rsidP="00804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26E3D" w14:textId="540D44F5" w:rsidR="00E95477" w:rsidRPr="00884AD0" w:rsidRDefault="00E95477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5ABC14E4" w14:textId="76E528E9" w:rsidR="00804086" w:rsidRDefault="00804086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804086" w14:paraId="0149C9F2" w14:textId="77777777" w:rsidTr="009C3C91">
        <w:tc>
          <w:tcPr>
            <w:tcW w:w="6974" w:type="dxa"/>
          </w:tcPr>
          <w:p w14:paraId="503F8143" w14:textId="77777777" w:rsidR="00E95477" w:rsidRDefault="00E95477" w:rsidP="00804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11266" w14:textId="035ADF91" w:rsidR="00804086" w:rsidRDefault="00055FE4" w:rsidP="00804086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2BD">
              <w:rPr>
                <w:rFonts w:ascii="Arial" w:hAnsi="Arial" w:cs="Arial"/>
                <w:i/>
                <w:iCs/>
                <w:sz w:val="24"/>
                <w:szCs w:val="24"/>
              </w:rPr>
              <w:t>Cwmwl Bychan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C742BD">
              <w:rPr>
                <w:rFonts w:ascii="Arial" w:hAnsi="Arial" w:cs="Arial"/>
                <w:i/>
                <w:iCs/>
                <w:sz w:val="24"/>
                <w:szCs w:val="24"/>
              </w:rPr>
              <w:t>Little Cloud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8C55B0" w14:textId="77777777" w:rsidR="00055FE4" w:rsidRDefault="00055FE4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Anne Booth &amp; Sarah Massini</w:t>
            </w:r>
          </w:p>
          <w:p w14:paraId="4A736CCF" w14:textId="77777777" w:rsidR="00055FE4" w:rsidRDefault="00055FE4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Atebol</w:t>
            </w:r>
          </w:p>
          <w:p w14:paraId="30C3D5C3" w14:textId="2F2F739F" w:rsidR="00E95477" w:rsidRPr="006004A7" w:rsidRDefault="00E95477" w:rsidP="00804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14:paraId="7A6A1DFC" w14:textId="77777777" w:rsidR="00E95477" w:rsidRDefault="00E95477" w:rsidP="00804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C74CD" w14:textId="75C08370" w:rsidR="00804086" w:rsidRDefault="008757BB" w:rsidP="00804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C333BE" w14:paraId="22BC04D7" w14:textId="77777777" w:rsidTr="009C3C91">
        <w:tc>
          <w:tcPr>
            <w:tcW w:w="6974" w:type="dxa"/>
          </w:tcPr>
          <w:p w14:paraId="54AFBFE5" w14:textId="77777777" w:rsidR="00C333BE" w:rsidRDefault="00C333BE" w:rsidP="00C333B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3BE">
              <w:rPr>
                <w:rFonts w:ascii="Arial" w:hAnsi="Arial" w:cs="Arial"/>
                <w:i/>
                <w:iCs/>
                <w:sz w:val="24"/>
                <w:szCs w:val="24"/>
              </w:rPr>
              <w:t>Cefin y Coala Carcus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C333BE">
              <w:rPr>
                <w:rFonts w:ascii="Arial" w:hAnsi="Arial" w:cs="Arial"/>
                <w:i/>
                <w:iCs/>
                <w:sz w:val="24"/>
                <w:szCs w:val="24"/>
              </w:rPr>
              <w:t>The Koala Who Could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06581D" w14:textId="77777777" w:rsidR="00C333BE" w:rsidRDefault="00C333BE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Rachel Bright &amp; Jim Field</w:t>
            </w:r>
          </w:p>
          <w:p w14:paraId="57166BCA" w14:textId="3DEF35F9" w:rsidR="00C333BE" w:rsidRPr="006004A7" w:rsidRDefault="00C333BE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Atebol</w:t>
            </w:r>
          </w:p>
        </w:tc>
        <w:tc>
          <w:tcPr>
            <w:tcW w:w="6974" w:type="dxa"/>
          </w:tcPr>
          <w:p w14:paraId="1231FCCD" w14:textId="33FB8F3A" w:rsidR="00C333BE" w:rsidRDefault="00C333BE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C333BE" w14:paraId="5D896E3B" w14:textId="77777777" w:rsidTr="009C3C91">
        <w:tc>
          <w:tcPr>
            <w:tcW w:w="6974" w:type="dxa"/>
          </w:tcPr>
          <w:p w14:paraId="4242BC66" w14:textId="42343950" w:rsidR="00C333BE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3733">
              <w:rPr>
                <w:rFonts w:ascii="Arial" w:hAnsi="Arial" w:cs="Arial"/>
                <w:i/>
                <w:iCs/>
                <w:sz w:val="24"/>
                <w:szCs w:val="24"/>
              </w:rPr>
              <w:t>Mwnci Bach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CD3733">
              <w:rPr>
                <w:rFonts w:ascii="Arial" w:hAnsi="Arial" w:cs="Arial"/>
                <w:i/>
                <w:iCs/>
                <w:sz w:val="24"/>
                <w:szCs w:val="24"/>
              </w:rPr>
              <w:t>Little Monkey</w:t>
            </w:r>
          </w:p>
          <w:p w14:paraId="3E4A2615" w14:textId="77777777" w:rsidR="00CD3733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Marta Altes &amp; Elin Meek</w:t>
            </w:r>
          </w:p>
          <w:p w14:paraId="63FAE1F2" w14:textId="2F67FF7D" w:rsidR="00CD3733" w:rsidRPr="006004A7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Dref Wen</w:t>
            </w:r>
          </w:p>
        </w:tc>
        <w:tc>
          <w:tcPr>
            <w:tcW w:w="6974" w:type="dxa"/>
          </w:tcPr>
          <w:p w14:paraId="2ABADBA7" w14:textId="5CEBB875" w:rsidR="00C333BE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  <w:tr w:rsidR="00CD3733" w14:paraId="259B31A8" w14:textId="77777777" w:rsidTr="009C3C91">
        <w:tc>
          <w:tcPr>
            <w:tcW w:w="6974" w:type="dxa"/>
          </w:tcPr>
          <w:p w14:paraId="230C320C" w14:textId="77777777" w:rsidR="00CD3733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 w:rsidRPr="006004A7">
              <w:rPr>
                <w:rFonts w:ascii="Arial" w:hAnsi="Arial" w:cs="Arial"/>
                <w:sz w:val="24"/>
                <w:szCs w:val="24"/>
              </w:rPr>
              <w:t>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3733">
              <w:rPr>
                <w:rFonts w:ascii="Arial" w:hAnsi="Arial" w:cs="Arial"/>
                <w:i/>
                <w:iCs/>
                <w:sz w:val="24"/>
                <w:szCs w:val="24"/>
              </w:rPr>
              <w:t>Mae gan Bawb ei Gorff ei Hun</w:t>
            </w:r>
            <w:r>
              <w:rPr>
                <w:rFonts w:ascii="Arial" w:hAnsi="Arial" w:cs="Arial"/>
                <w:sz w:val="24"/>
                <w:szCs w:val="24"/>
              </w:rPr>
              <w:t xml:space="preserve"> (Translated from the original English, </w:t>
            </w:r>
            <w:r w:rsidRPr="00CD3733">
              <w:rPr>
                <w:rFonts w:ascii="Arial" w:hAnsi="Arial" w:cs="Arial"/>
                <w:i/>
                <w:iCs/>
                <w:sz w:val="24"/>
                <w:szCs w:val="24"/>
              </w:rPr>
              <w:t>Everybody Has a Body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E3D2E5" w14:textId="77777777" w:rsidR="00CD3733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Jon Burgerman</w:t>
            </w:r>
          </w:p>
          <w:p w14:paraId="6C805E62" w14:textId="4DEE6364" w:rsidR="00CD3733" w:rsidRPr="006004A7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Published by Rily</w:t>
            </w:r>
          </w:p>
        </w:tc>
        <w:tc>
          <w:tcPr>
            <w:tcW w:w="6974" w:type="dxa"/>
          </w:tcPr>
          <w:p w14:paraId="13B1C33A" w14:textId="3AF45B24" w:rsidR="00CD3733" w:rsidRDefault="00CD3733" w:rsidP="00C3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Confirmed (until June 202</w:t>
            </w:r>
            <w:r w:rsidR="00A6017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). No specific instructions for usage.</w:t>
            </w:r>
          </w:p>
        </w:tc>
      </w:tr>
    </w:tbl>
    <w:p w14:paraId="15ACA6E5" w14:textId="77777777" w:rsidR="009C3C91" w:rsidRPr="009C3C91" w:rsidRDefault="009C3C91">
      <w:pPr>
        <w:rPr>
          <w:rFonts w:ascii="Arial" w:hAnsi="Arial" w:cs="Arial"/>
          <w:sz w:val="24"/>
          <w:szCs w:val="24"/>
          <w:u w:val="single"/>
        </w:rPr>
      </w:pPr>
    </w:p>
    <w:sectPr w:rsidR="009C3C91" w:rsidRPr="009C3C91" w:rsidSect="008E260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066D" w14:textId="77777777" w:rsidR="008E2600" w:rsidRDefault="008E2600" w:rsidP="008E2600">
      <w:pPr>
        <w:spacing w:after="0" w:line="240" w:lineRule="auto"/>
      </w:pPr>
      <w:r>
        <w:separator/>
      </w:r>
    </w:p>
  </w:endnote>
  <w:endnote w:type="continuationSeparator" w:id="0">
    <w:p w14:paraId="52BDF786" w14:textId="77777777" w:rsidR="008E2600" w:rsidRDefault="008E2600" w:rsidP="008E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040B" w14:textId="77777777" w:rsidR="008E2600" w:rsidRDefault="008E2600" w:rsidP="008E2600">
      <w:pPr>
        <w:spacing w:after="0" w:line="240" w:lineRule="auto"/>
      </w:pPr>
      <w:r>
        <w:separator/>
      </w:r>
    </w:p>
  </w:footnote>
  <w:footnote w:type="continuationSeparator" w:id="0">
    <w:p w14:paraId="01BD528C" w14:textId="77777777" w:rsidR="008E2600" w:rsidRDefault="008E2600" w:rsidP="008E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467E" w14:textId="11478309" w:rsidR="008E2600" w:rsidRDefault="008E2600" w:rsidP="008E2600">
    <w:pPr>
      <w:pStyle w:val="Header"/>
      <w:jc w:val="right"/>
    </w:pPr>
    <w:r>
      <w:rPr>
        <w:noProof/>
      </w:rPr>
      <w:drawing>
        <wp:inline distT="0" distB="0" distL="0" distR="0" wp14:anchorId="7F7A9F65" wp14:editId="7E6BAF00">
          <wp:extent cx="2062275" cy="512849"/>
          <wp:effectExtent l="0" t="0" r="0" b="190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608" cy="52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74C57" w14:textId="77777777" w:rsidR="008E2600" w:rsidRDefault="008E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B08"/>
    <w:multiLevelType w:val="hybridMultilevel"/>
    <w:tmpl w:val="306E53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0AE0"/>
    <w:multiLevelType w:val="hybridMultilevel"/>
    <w:tmpl w:val="37786C90"/>
    <w:lvl w:ilvl="0" w:tplc="9DEE51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3BC0"/>
    <w:multiLevelType w:val="hybridMultilevel"/>
    <w:tmpl w:val="AE54652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32CD3"/>
    <w:multiLevelType w:val="hybridMultilevel"/>
    <w:tmpl w:val="019E740A"/>
    <w:lvl w:ilvl="0" w:tplc="6FFC80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367"/>
    <w:multiLevelType w:val="hybridMultilevel"/>
    <w:tmpl w:val="3CB8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95533"/>
    <w:multiLevelType w:val="hybridMultilevel"/>
    <w:tmpl w:val="611CE8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39846">
    <w:abstractNumId w:val="1"/>
  </w:num>
  <w:num w:numId="2" w16cid:durableId="55325598">
    <w:abstractNumId w:val="1"/>
  </w:num>
  <w:num w:numId="3" w16cid:durableId="1096363589">
    <w:abstractNumId w:val="2"/>
  </w:num>
  <w:num w:numId="4" w16cid:durableId="1526094925">
    <w:abstractNumId w:val="3"/>
  </w:num>
  <w:num w:numId="5" w16cid:durableId="2002194793">
    <w:abstractNumId w:val="0"/>
  </w:num>
  <w:num w:numId="6" w16cid:durableId="117769141">
    <w:abstractNumId w:val="5"/>
  </w:num>
  <w:num w:numId="7" w16cid:durableId="400104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600"/>
    <w:rsid w:val="000259F1"/>
    <w:rsid w:val="00041787"/>
    <w:rsid w:val="00045381"/>
    <w:rsid w:val="00055FE4"/>
    <w:rsid w:val="00063481"/>
    <w:rsid w:val="001479DD"/>
    <w:rsid w:val="00191587"/>
    <w:rsid w:val="001949F5"/>
    <w:rsid w:val="0020549E"/>
    <w:rsid w:val="00294D80"/>
    <w:rsid w:val="002A6570"/>
    <w:rsid w:val="002F781F"/>
    <w:rsid w:val="003430C4"/>
    <w:rsid w:val="003A13D6"/>
    <w:rsid w:val="003F7884"/>
    <w:rsid w:val="00416281"/>
    <w:rsid w:val="004558F6"/>
    <w:rsid w:val="004B70D2"/>
    <w:rsid w:val="004E11C0"/>
    <w:rsid w:val="0052318E"/>
    <w:rsid w:val="006004A7"/>
    <w:rsid w:val="006124D9"/>
    <w:rsid w:val="006530F0"/>
    <w:rsid w:val="00655711"/>
    <w:rsid w:val="00687CB8"/>
    <w:rsid w:val="006F438C"/>
    <w:rsid w:val="00704F91"/>
    <w:rsid w:val="007407C7"/>
    <w:rsid w:val="0078017F"/>
    <w:rsid w:val="0079548B"/>
    <w:rsid w:val="007B20F0"/>
    <w:rsid w:val="007C117D"/>
    <w:rsid w:val="00804086"/>
    <w:rsid w:val="00837F5E"/>
    <w:rsid w:val="008757BB"/>
    <w:rsid w:val="00884AD0"/>
    <w:rsid w:val="008B0AAC"/>
    <w:rsid w:val="008E2600"/>
    <w:rsid w:val="008E700E"/>
    <w:rsid w:val="008F40CD"/>
    <w:rsid w:val="00926CCA"/>
    <w:rsid w:val="009369EA"/>
    <w:rsid w:val="00964F09"/>
    <w:rsid w:val="00982EA4"/>
    <w:rsid w:val="00983798"/>
    <w:rsid w:val="009A71B2"/>
    <w:rsid w:val="009B41DE"/>
    <w:rsid w:val="009C3C91"/>
    <w:rsid w:val="009C3D3C"/>
    <w:rsid w:val="009D2C26"/>
    <w:rsid w:val="00A044D1"/>
    <w:rsid w:val="00A20742"/>
    <w:rsid w:val="00A60178"/>
    <w:rsid w:val="00A93F27"/>
    <w:rsid w:val="00AE01B7"/>
    <w:rsid w:val="00B53B34"/>
    <w:rsid w:val="00BE4FEC"/>
    <w:rsid w:val="00BF63E3"/>
    <w:rsid w:val="00C018C4"/>
    <w:rsid w:val="00C333BE"/>
    <w:rsid w:val="00C47CA2"/>
    <w:rsid w:val="00C71A56"/>
    <w:rsid w:val="00C742BD"/>
    <w:rsid w:val="00CD3733"/>
    <w:rsid w:val="00D45A4B"/>
    <w:rsid w:val="00DF5739"/>
    <w:rsid w:val="00E47DD4"/>
    <w:rsid w:val="00E95477"/>
    <w:rsid w:val="00EB1BCD"/>
    <w:rsid w:val="00ED47FA"/>
    <w:rsid w:val="00EE5941"/>
    <w:rsid w:val="00F5645E"/>
    <w:rsid w:val="00F93882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6CC370B"/>
  <w15:docId w15:val="{4D76E17C-B9B6-49F9-88EE-50798F8F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00"/>
  </w:style>
  <w:style w:type="paragraph" w:styleId="Footer">
    <w:name w:val="footer"/>
    <w:basedOn w:val="Normal"/>
    <w:link w:val="FooterChar"/>
    <w:uiPriority w:val="99"/>
    <w:unhideWhenUsed/>
    <w:rsid w:val="008E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00"/>
  </w:style>
  <w:style w:type="table" w:styleId="TableGrid">
    <w:name w:val="Table Grid"/>
    <w:basedOn w:val="TableNormal"/>
    <w:uiPriority w:val="39"/>
    <w:rsid w:val="008E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81"/>
    <w:pPr>
      <w:ind w:left="720"/>
      <w:contextualSpacing/>
    </w:pPr>
  </w:style>
  <w:style w:type="paragraph" w:styleId="NoSpacing">
    <w:name w:val="No Spacing"/>
    <w:uiPriority w:val="1"/>
    <w:qFormat/>
    <w:rsid w:val="000453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4F0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@nosycro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r@nosycr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King</dc:creator>
  <cp:keywords/>
  <dc:description/>
  <cp:lastModifiedBy>Bethany King</cp:lastModifiedBy>
  <cp:revision>11</cp:revision>
  <cp:lastPrinted>2023-06-01T15:22:00Z</cp:lastPrinted>
  <dcterms:created xsi:type="dcterms:W3CDTF">2022-05-24T15:10:00Z</dcterms:created>
  <dcterms:modified xsi:type="dcterms:W3CDTF">2023-08-08T10:46:00Z</dcterms:modified>
</cp:coreProperties>
</file>